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附件2：公开遴选文件</w:t>
      </w: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r>
        <w:rPr>
          <w:rFonts w:hint="eastAsia" w:cs="华文中宋"/>
          <w:b/>
          <w:sz w:val="52"/>
          <w:szCs w:val="52"/>
          <w:lang w:val="zh-CN"/>
        </w:rPr>
        <w:t>衢州市柯城区人民医院</w:t>
      </w:r>
    </w:p>
    <w:p>
      <w:pPr>
        <w:jc w:val="center"/>
        <w:rPr>
          <w:b/>
          <w:sz w:val="52"/>
          <w:szCs w:val="52"/>
          <w:lang w:val="zh-CN"/>
        </w:rPr>
      </w:pPr>
      <w:r>
        <w:rPr>
          <w:rFonts w:hint="eastAsia" w:cs="华文中宋"/>
          <w:b/>
          <w:sz w:val="52"/>
          <w:szCs w:val="52"/>
          <w:lang w:val="zh-CN"/>
        </w:rPr>
        <w:t>医用耗材公开遴选文件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格式1：封面（公开遴选文件用）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pPr>
        <w:jc w:val="center"/>
        <w:rPr>
          <w:rFonts w:ascii="宋体" w:hAnsi="宋体" w:cs="宋体"/>
          <w:b/>
          <w:bCs/>
          <w:color w:val="000033"/>
          <w:kern w:val="0"/>
          <w:sz w:val="40"/>
          <w:szCs w:val="40"/>
        </w:rPr>
      </w:pPr>
    </w:p>
    <w:p>
      <w:pPr>
        <w:jc w:val="center"/>
        <w:rPr>
          <w:rFonts w:ascii="宋体" w:hAnsi="宋体" w:cs="宋体"/>
          <w:b/>
          <w:bCs/>
          <w:color w:val="000033"/>
          <w:kern w:val="0"/>
          <w:sz w:val="40"/>
          <w:szCs w:val="40"/>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医用耗材公开遴选文件</w:t>
      </w:r>
    </w:p>
    <w:p>
      <w:pPr>
        <w:jc w:val="center"/>
        <w:rPr>
          <w:rFonts w:ascii="宋体" w:hAnsi="宋体" w:cs="宋体"/>
          <w:b/>
          <w:bCs/>
          <w:color w:val="000033"/>
          <w:kern w:val="0"/>
          <w:sz w:val="40"/>
        </w:rPr>
      </w:pPr>
      <w:r>
        <w:rPr>
          <w:rFonts w:hint="eastAsia" w:cstheme="minorBidi"/>
          <w:b/>
          <w:bCs/>
          <w:sz w:val="32"/>
          <w:szCs w:val="32"/>
        </w:rPr>
        <w:t>项目：</w:t>
      </w:r>
      <w:r>
        <w:rPr>
          <w:rFonts w:hint="eastAsia"/>
          <w:sz w:val="28"/>
          <w:szCs w:val="28"/>
        </w:rPr>
        <w:t>***********（编号：  ）</w:t>
      </w: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联系电话：</w:t>
      </w:r>
    </w:p>
    <w:p>
      <w:pPr>
        <w:jc w:val="left"/>
        <w:rPr>
          <w:rFonts w:ascii="宋体" w:hAnsi="宋体" w:cs="宋体"/>
          <w:b/>
          <w:bCs/>
          <w:color w:val="000033"/>
          <w:kern w:val="0"/>
          <w:sz w:val="32"/>
        </w:rPr>
      </w:pPr>
      <w:r>
        <w:rPr>
          <w:rFonts w:hint="eastAsia" w:ascii="宋体" w:hAnsi="宋体" w:cs="宋体"/>
          <w:b/>
          <w:bCs/>
          <w:color w:val="000033"/>
          <w:kern w:val="0"/>
          <w:sz w:val="32"/>
        </w:rPr>
        <w:t>邮箱：</w:t>
      </w:r>
    </w:p>
    <w:p>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格式2：目录（公开遴选文件用）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供应商资质………………………………**-**页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价格承诺书</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3、《税务登记证》、《组织机构代码证》（如有）。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w:t>
      </w:r>
      <w:r>
        <w:rPr>
          <w:rFonts w:hint="eastAsia" w:ascii="仿宋_GB2312" w:hAnsi="宋体" w:eastAsia="仿宋_GB2312"/>
          <w:b/>
          <w:color w:val="FF0000"/>
          <w:sz w:val="32"/>
          <w:szCs w:val="32"/>
        </w:rPr>
        <w:t>产品授权书</w:t>
      </w:r>
      <w:r>
        <w:rPr>
          <w:rFonts w:hint="eastAsia" w:ascii="仿宋_GB2312" w:hAnsi="宋体" w:eastAsia="仿宋_GB2312"/>
          <w:b/>
          <w:sz w:val="32"/>
          <w:szCs w:val="32"/>
        </w:rPr>
        <w:t>）</w:t>
      </w:r>
    </w:p>
    <w:p>
      <w:pPr>
        <w:spacing w:line="520" w:lineRule="exact"/>
        <w:ind w:firstLine="643" w:firstLineChars="200"/>
        <w:rPr>
          <w:rFonts w:ascii="仿宋_GB2312" w:hAnsi="宋体" w:eastAsia="仿宋_GB2312"/>
          <w:b/>
          <w:color w:val="FF0000"/>
          <w:sz w:val="32"/>
          <w:szCs w:val="32"/>
        </w:rPr>
      </w:pPr>
      <w:r>
        <w:rPr>
          <w:rFonts w:ascii="仿宋_GB2312" w:hAnsi="宋体" w:eastAsia="仿宋_GB2312"/>
          <w:b/>
          <w:color w:val="FF0000"/>
          <w:sz w:val="32"/>
          <w:szCs w:val="32"/>
        </w:rPr>
        <w:t>四</w:t>
      </w:r>
      <w:r>
        <w:rPr>
          <w:rFonts w:hint="eastAsia" w:ascii="仿宋_GB2312" w:hAnsi="宋体" w:eastAsia="仿宋_GB2312"/>
          <w:b/>
          <w:color w:val="FF0000"/>
          <w:sz w:val="32"/>
          <w:szCs w:val="32"/>
        </w:rPr>
        <w:t>、产品检测报告：</w:t>
      </w:r>
    </w:p>
    <w:p>
      <w:pPr>
        <w:spacing w:line="520" w:lineRule="exact"/>
        <w:ind w:firstLine="640" w:firstLineChars="200"/>
        <w:rPr>
          <w:rFonts w:ascii="仿宋_GB2312" w:hAnsi="宋体" w:eastAsia="仿宋_GB2312"/>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六、信用查询记录：</w:t>
      </w:r>
    </w:p>
    <w:p>
      <w:pPr>
        <w:pStyle w:val="11"/>
        <w:ind w:firstLine="640"/>
        <w:rPr>
          <w:rFonts w:ascii="仿宋_GB2312" w:hAnsi="宋体" w:eastAsia="仿宋_GB2312"/>
          <w:sz w:val="32"/>
          <w:szCs w:val="32"/>
        </w:rPr>
      </w:pPr>
      <w:r>
        <w:rPr>
          <w:rFonts w:hint="eastAsia" w:ascii="仿宋_GB2312" w:hAnsi="宋体" w:eastAsia="仿宋_GB2312"/>
          <w:sz w:val="32"/>
          <w:szCs w:val="32"/>
        </w:rPr>
        <w:t>1、信用中国</w:t>
      </w:r>
    </w:p>
    <w:p>
      <w:pPr>
        <w:pStyle w:val="11"/>
        <w:ind w:firstLine="640"/>
        <w:rPr>
          <w:rFonts w:ascii="仿宋_GB2312" w:hAnsi="宋体" w:eastAsia="仿宋_GB2312"/>
          <w:sz w:val="32"/>
          <w:szCs w:val="32"/>
        </w:rPr>
      </w:pPr>
      <w:r>
        <w:rPr>
          <w:rFonts w:hint="eastAsia" w:ascii="仿宋_GB2312" w:hAnsi="宋体" w:eastAsia="仿宋_GB2312"/>
          <w:sz w:val="32"/>
          <w:szCs w:val="32"/>
        </w:rPr>
        <w:t>2、中国政府采购网</w:t>
      </w:r>
    </w:p>
    <w:p>
      <w:pPr>
        <w:spacing w:line="520" w:lineRule="exact"/>
        <w:ind w:firstLine="643" w:firstLineChars="200"/>
        <w:rPr>
          <w:rFonts w:ascii="仿宋_GB2312" w:hAnsi="宋体" w:eastAsia="仿宋_GB2312"/>
          <w:b/>
          <w:sz w:val="32"/>
          <w:szCs w:val="32"/>
        </w:rPr>
      </w:pPr>
    </w:p>
    <w:p>
      <w:pPr>
        <w:spacing w:line="520" w:lineRule="exact"/>
        <w:rPr>
          <w:rFonts w:ascii="仿宋_GB2312" w:eastAsia="仿宋_GB2312"/>
          <w:bCs/>
          <w:color w:val="FF0000"/>
        </w:rPr>
      </w:pPr>
      <w:r>
        <w:rPr>
          <w:rFonts w:ascii="仿宋_GB2312" w:hAnsi="宋体" w:eastAsia="仿宋_GB2312"/>
          <w:b/>
          <w:sz w:val="32"/>
          <w:szCs w:val="32"/>
        </w:rPr>
        <w:br w:type="page"/>
      </w:r>
      <w:r>
        <w:rPr>
          <w:rFonts w:hint="eastAsia" w:ascii="仿宋_GB2312" w:eastAsia="仿宋_GB2312"/>
          <w:bCs/>
        </w:rPr>
        <w:t>格式3：法定代表人授权委托书（公开遴选文件用）</w:t>
      </w:r>
    </w:p>
    <w:p>
      <w:pPr>
        <w:spacing w:line="520" w:lineRule="exact"/>
        <w:ind w:firstLine="420" w:firstLineChars="200"/>
        <w:rPr>
          <w:rFonts w:ascii="仿宋_GB2312" w:eastAsia="仿宋_GB2312"/>
          <w:bCs/>
          <w:color w:val="FF0000"/>
        </w:rPr>
      </w:pPr>
    </w:p>
    <w:p>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（被授权人的姓名、职务）为本公司的合法代理人，以本公司名义负责处理在衢州市柯城区人民医院耗材采购活动中相关谈判采购事务。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7"/>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67"/>
        <w:gridCol w:w="188"/>
        <w:gridCol w:w="3755"/>
      </w:tblGrid>
      <w:tr>
        <w:tblPrEx>
          <w:tblCellMar>
            <w:top w:w="0" w:type="dxa"/>
            <w:left w:w="0" w:type="dxa"/>
            <w:bottom w:w="0" w:type="dxa"/>
            <w:right w:w="0" w:type="dxa"/>
          </w:tblCellMar>
        </w:tblPrEx>
        <w:trPr>
          <w:trHeight w:val="120" w:hRule="atLeast"/>
          <w:tblCellSpacing w:w="0" w:type="dxa"/>
        </w:trPr>
        <w:tc>
          <w:tcPr>
            <w:tcW w:w="975" w:type="dxa"/>
            <w:vAlign w:val="center"/>
          </w:tcPr>
          <w:p>
            <w:pPr>
              <w:widowControl/>
              <w:spacing w:line="120" w:lineRule="atLeast"/>
              <w:jc w:val="left"/>
              <w:rPr>
                <w:rFonts w:ascii="宋体" w:hAnsi="宋体" w:cs="宋体"/>
                <w:color w:val="000033"/>
                <w:kern w:val="0"/>
                <w:sz w:val="18"/>
                <w:szCs w:val="18"/>
              </w:rPr>
            </w:pPr>
          </w:p>
        </w:tc>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7"/>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3750"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7"/>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482" w:firstLineChars="200"/>
        <w:rPr>
          <w:rFonts w:ascii="宋体" w:hAnsi="宋体" w:cs="宋体"/>
          <w:b/>
          <w:bCs/>
          <w:color w:val="000033"/>
          <w:kern w:val="0"/>
          <w:sz w:val="24"/>
        </w:rPr>
      </w:pPr>
    </w:p>
    <w:p>
      <w:pPr>
        <w:widowControl/>
        <w:snapToGrid w:val="0"/>
        <w:spacing w:line="360" w:lineRule="auto"/>
        <w:ind w:right="-517"/>
        <w:jc w:val="left"/>
        <w:rPr>
          <w:rFonts w:ascii="仿宋_GB2312" w:eastAsia="仿宋_GB2312"/>
          <w:bCs/>
          <w:color w:val="FF0000"/>
        </w:rPr>
      </w:pPr>
      <w:r>
        <w:rPr>
          <w:rFonts w:ascii="宋体" w:hAnsi="宋体" w:cs="宋体"/>
          <w:b/>
          <w:bCs/>
          <w:color w:val="000033"/>
          <w:kern w:val="0"/>
          <w:sz w:val="24"/>
        </w:rPr>
        <w:br w:type="page"/>
      </w:r>
      <w:r>
        <w:rPr>
          <w:rFonts w:hint="eastAsia"/>
        </w:rPr>
        <w:t xml:space="preserve"> </w:t>
      </w:r>
      <w:r>
        <w:rPr>
          <w:rFonts w:hint="eastAsia" w:ascii="仿宋_GB2312" w:eastAsia="仿宋_GB2312"/>
          <w:bCs/>
        </w:rPr>
        <w:t>格式4：价格承诺书（公开遴选文件用）</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衢州市柯城区人民医院</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rPr>
        <w:t>遴选</w:t>
      </w:r>
    </w:p>
    <w:p>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价格承诺书</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衢州市柯城区人民医院：</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我司承诺参加项目:</w:t>
      </w:r>
      <w:r>
        <w:rPr>
          <w:rFonts w:hint="eastAsia" w:ascii="宋体" w:hAnsi="宋体" w:cs="宋体"/>
          <w:color w:val="FF0000"/>
          <w:kern w:val="0"/>
          <w:sz w:val="24"/>
          <w:u w:val="single"/>
        </w:rPr>
        <w:t>********耗材（编号：********）</w:t>
      </w:r>
      <w:r>
        <w:rPr>
          <w:rFonts w:hint="eastAsia" w:ascii="宋体" w:hAnsi="宋体" w:cs="宋体"/>
          <w:color w:val="000033"/>
          <w:kern w:val="0"/>
          <w:sz w:val="24"/>
        </w:rPr>
        <w:t>遴选,参选所有产品的报价是</w:t>
      </w:r>
      <w:r>
        <w:rPr>
          <w:rFonts w:hint="eastAsia" w:ascii="宋体" w:hAnsi="宋体" w:cs="宋体"/>
          <w:color w:val="FF0000"/>
          <w:kern w:val="0"/>
          <w:sz w:val="24"/>
        </w:rPr>
        <w:t>浙江省</w:t>
      </w:r>
      <w:r>
        <w:rPr>
          <w:rFonts w:hint="eastAsia" w:ascii="宋体" w:hAnsi="宋体" w:cs="宋体"/>
          <w:color w:val="000033"/>
          <w:kern w:val="0"/>
          <w:sz w:val="24"/>
        </w:rPr>
        <w:t>最低供货价格，对于贵院遴选的</w:t>
      </w:r>
      <w:r>
        <w:rPr>
          <w:rFonts w:hint="eastAsia" w:ascii="宋体" w:hAnsi="宋体" w:cs="宋体"/>
          <w:color w:val="000033"/>
          <w:kern w:val="0"/>
          <w:sz w:val="24"/>
          <w:lang w:eastAsia="zh-Hans"/>
        </w:rPr>
        <w:t>同用途、同规格的</w:t>
      </w:r>
      <w:r>
        <w:rPr>
          <w:rFonts w:hint="eastAsia" w:ascii="宋体" w:hAnsi="宋体" w:cs="宋体"/>
          <w:color w:val="000033"/>
          <w:kern w:val="0"/>
          <w:sz w:val="24"/>
        </w:rPr>
        <w:t>耗材</w:t>
      </w:r>
      <w:r>
        <w:rPr>
          <w:rFonts w:hint="eastAsia" w:ascii="宋体" w:hAnsi="宋体" w:cs="宋体"/>
          <w:color w:val="000033"/>
          <w:kern w:val="0"/>
          <w:sz w:val="24"/>
          <w:lang w:eastAsia="zh-Hans"/>
        </w:rPr>
        <w:t>价格</w:t>
      </w:r>
      <w:r>
        <w:rPr>
          <w:rFonts w:hint="eastAsia" w:ascii="宋体" w:hAnsi="宋体" w:cs="宋体"/>
          <w:color w:val="000033"/>
          <w:kern w:val="0"/>
          <w:sz w:val="24"/>
        </w:rPr>
        <w:t>，不得高于</w:t>
      </w:r>
      <w:r>
        <w:rPr>
          <w:rFonts w:hint="eastAsia" w:ascii="宋体" w:hAnsi="宋体" w:cs="宋体"/>
          <w:color w:val="FF0000"/>
          <w:kern w:val="0"/>
          <w:sz w:val="24"/>
        </w:rPr>
        <w:t>浙江省</w:t>
      </w:r>
      <w:r>
        <w:rPr>
          <w:rFonts w:hint="eastAsia" w:ascii="宋体" w:hAnsi="宋体" w:cs="宋体"/>
          <w:color w:val="000033"/>
          <w:kern w:val="0"/>
          <w:sz w:val="24"/>
        </w:rPr>
        <w:t>同级别、同规模医院，若发现高于同级别</w:t>
      </w:r>
      <w:r>
        <w:rPr>
          <w:rFonts w:hint="eastAsia" w:ascii="宋体" w:hAnsi="宋体" w:cs="宋体"/>
          <w:color w:val="000033"/>
          <w:kern w:val="0"/>
          <w:sz w:val="24"/>
          <w:lang w:eastAsia="zh-Hans"/>
        </w:rPr>
        <w:t>、</w:t>
      </w:r>
      <w:r>
        <w:rPr>
          <w:rFonts w:hint="eastAsia" w:ascii="宋体" w:hAnsi="宋体" w:cs="宋体"/>
          <w:color w:val="000033"/>
          <w:kern w:val="0"/>
          <w:sz w:val="24"/>
        </w:rPr>
        <w:t>同规模医院价格且超5％，按差额两倍进行赔偿且纳入黑名单管理。如遇政策影响等因素需要调整价格，以政策规定的要求执行。</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我司若违反上述承诺，自愿承担由此引起的被列入黑名单管理风险并主动取消产品遴选资格等相应后果。</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注：厂家必须按此格式要求承诺，不得对实质性内容作出修改，否则，其响应文件将被评定为无效。</w:t>
      </w:r>
    </w:p>
    <w:p>
      <w:pPr>
        <w:widowControl/>
        <w:snapToGrid w:val="0"/>
        <w:spacing w:before="100" w:beforeAutospacing="1" w:after="100" w:afterAutospacing="1" w:line="360" w:lineRule="auto"/>
        <w:ind w:firstLine="560"/>
        <w:jc w:val="left"/>
        <w:rPr>
          <w:rFonts w:ascii="宋体" w:hAnsi="宋体" w:cs="宋体"/>
          <w:color w:val="000033"/>
          <w:kern w:val="0"/>
          <w:sz w:val="24"/>
        </w:rPr>
      </w:pP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厂家加盖公章：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厂家法人代表签字（签名或盖私章）：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供应商加盖公章：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委托代理人签字（</w:t>
      </w:r>
      <w:r>
        <w:rPr>
          <w:rFonts w:hint="eastAsia"/>
          <w:color w:val="FF0000"/>
          <w:sz w:val="24"/>
        </w:rPr>
        <w:t>亲笔</w:t>
      </w:r>
      <w:r>
        <w:rPr>
          <w:rFonts w:hint="eastAsia" w:ascii="宋体" w:hAnsi="宋体" w:cs="宋体"/>
          <w:color w:val="000033"/>
          <w:kern w:val="0"/>
          <w:sz w:val="24"/>
        </w:rPr>
        <w:t xml:space="preserve">）：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委托代理人身份证号：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委托代理人联系方式：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日期：   年    月    日</w:t>
      </w:r>
    </w:p>
    <w:p>
      <w:pPr>
        <w:ind w:firstLine="420" w:firstLineChars="200"/>
        <w:jc w:val="left"/>
        <w:rPr>
          <w:rFonts w:ascii="长城仿宋" w:eastAsiaTheme="minorEastAsia"/>
          <w:b/>
          <w:kern w:val="0"/>
          <w:sz w:val="36"/>
          <w:szCs w:val="32"/>
        </w:rPr>
      </w:pPr>
      <w:r>
        <w:rPr>
          <w:rFonts w:hint="eastAsia"/>
        </w:rPr>
        <w:t xml:space="preserve"> </w:t>
      </w:r>
      <w:r>
        <w:rPr>
          <w:rFonts w:hint="eastAsia" w:ascii="仿宋_GB2312" w:eastAsia="仿宋_GB2312"/>
          <w:bCs/>
        </w:rPr>
        <w:t>格式5：售后服务承诺函（公开遴选文件用）</w:t>
      </w:r>
    </w:p>
    <w:p>
      <w:pPr>
        <w:ind w:firstLine="723" w:firstLineChars="200"/>
        <w:jc w:val="center"/>
        <w:rPr>
          <w:rFonts w:ascii="长城仿宋" w:eastAsiaTheme="minorEastAsia"/>
          <w:b/>
          <w:kern w:val="0"/>
          <w:sz w:val="36"/>
          <w:szCs w:val="32"/>
        </w:rPr>
      </w:pPr>
      <w:r>
        <w:rPr>
          <w:rFonts w:hint="eastAsia" w:ascii="长城仿宋" w:eastAsiaTheme="minorEastAsia"/>
          <w:b/>
          <w:kern w:val="0"/>
          <w:sz w:val="36"/>
          <w:szCs w:val="32"/>
        </w:rPr>
        <w:t>售后服务承诺函</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8、对于贵院接近有效期的库存产品（近效期3个月或以上的），我公司保证无条件更换新批号且效期在半年以上的产品。</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FF0000"/>
          <w:sz w:val="24"/>
        </w:rPr>
        <w:t>9、</w:t>
      </w:r>
      <w:r>
        <w:rPr>
          <w:rFonts w:hint="eastAsia" w:ascii="宋体" w:hAnsi="宋体"/>
          <w:color w:val="FF0000"/>
          <w:sz w:val="24"/>
        </w:rPr>
        <w:t>我公司保证供应产品价格为</w:t>
      </w:r>
      <w:r>
        <w:rPr>
          <w:rFonts w:hint="eastAsia" w:ascii="宋体" w:hAnsi="宋体"/>
          <w:color w:val="FF0000"/>
          <w:sz w:val="24"/>
          <w:lang w:val="en-US" w:eastAsia="zh-CN"/>
        </w:rPr>
        <w:t>浙江省</w:t>
      </w:r>
      <w:r>
        <w:rPr>
          <w:rFonts w:hint="eastAsia" w:ascii="宋体" w:hAnsi="宋体"/>
          <w:color w:val="FF0000"/>
          <w:sz w:val="24"/>
        </w:rPr>
        <w:t>最低成交价，如发现不是最低成交价，贵院有权要求我公司补差价或废标，并且愿意接受采购方将我公司和法定代表人列入不诚信黑名单的处罚</w:t>
      </w:r>
      <w:r>
        <w:rPr>
          <w:rFonts w:ascii="宋体" w:hAnsi="宋体"/>
          <w:color w:val="FF0000"/>
          <w:sz w:val="24"/>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10、今后若中标产品有价格变动，我公司保证及时交由贵院备案，同时根据贵院要求执行。</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额10倍的违约金。</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pPr>
        <w:pStyle w:val="2"/>
      </w:pPr>
    </w:p>
    <w:p>
      <w:pPr>
        <w:pStyle w:val="3"/>
        <w:ind w:firstLine="560"/>
        <w:rPr>
          <w:rFonts w:ascii="仿宋_GB2312" w:hAnsi="仿宋_GB2312" w:eastAsia="仿宋_GB2312" w:cs="仿宋_GB2312"/>
          <w:sz w:val="28"/>
          <w:szCs w:val="28"/>
        </w:rPr>
      </w:pPr>
    </w:p>
    <w:p>
      <w:pPr>
        <w:pStyle w:val="3"/>
        <w:ind w:firstLine="560"/>
        <w:rPr>
          <w:rFonts w:ascii="仿宋_GB2312" w:hAnsi="仿宋_GB2312" w:eastAsia="仿宋_GB2312" w:cs="仿宋_GB2312"/>
          <w:sz w:val="28"/>
          <w:szCs w:val="28"/>
        </w:rPr>
      </w:pPr>
    </w:p>
    <w:p>
      <w:pPr>
        <w:spacing w:line="360" w:lineRule="auto"/>
        <w:ind w:firstLine="4592" w:firstLineChars="1640"/>
        <w:rPr>
          <w:rFonts w:ascii="仿宋" w:hAnsi="仿宋" w:eastAsia="仿宋"/>
          <w:sz w:val="28"/>
          <w:szCs w:val="28"/>
        </w:rPr>
      </w:pPr>
      <w:r>
        <w:rPr>
          <w:rFonts w:hint="eastAsia" w:ascii="仿宋" w:hAnsi="仿宋" w:eastAsia="仿宋"/>
          <w:sz w:val="28"/>
          <w:szCs w:val="28"/>
        </w:rPr>
        <w:t>（公章）</w:t>
      </w:r>
    </w:p>
    <w:p>
      <w:pPr>
        <w:spacing w:line="360" w:lineRule="auto"/>
        <w:ind w:firstLine="5292" w:firstLineChars="1890"/>
        <w:rPr>
          <w:rFonts w:ascii="仿宋_GB2312" w:hAnsi="宋体" w:eastAsia="仿宋_GB2312"/>
          <w:sz w:val="28"/>
          <w:szCs w:val="28"/>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日期：    年  月  日</w:t>
      </w:r>
    </w:p>
    <w:p>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格式6：使用名单（公开遴选文件用）</w:t>
      </w:r>
    </w:p>
    <w:p>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浙江</w:t>
      </w:r>
      <w:r>
        <w:rPr>
          <w:rFonts w:ascii="仿宋_GB2312" w:eastAsia="仿宋_GB2312"/>
          <w:b/>
          <w:bCs/>
          <w:sz w:val="40"/>
        </w:rPr>
        <w:t>省地区三甲医院使用名单</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3"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地区（市）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是否三甲医院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杭州市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衢州市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说明：</w:t>
      </w:r>
    </w:p>
    <w:p>
      <w:pPr>
        <w:widowControl/>
        <w:snapToGrid w:val="0"/>
        <w:spacing w:before="100" w:beforeAutospacing="1" w:after="100" w:afterAutospacing="1"/>
        <w:ind w:firstLine="643" w:firstLineChars="200"/>
        <w:jc w:val="left"/>
        <w:rPr>
          <w:rFonts w:ascii="仿宋_GB2312" w:hAnsi="宋体" w:eastAsia="仿宋_GB2312"/>
          <w:b/>
          <w:bCs/>
          <w:color w:val="FF0000"/>
          <w:sz w:val="32"/>
          <w:szCs w:val="32"/>
        </w:rPr>
      </w:pPr>
      <w:r>
        <w:rPr>
          <w:rFonts w:hint="eastAsia" w:ascii="仿宋_GB2312" w:hAnsi="宋体" w:eastAsia="仿宋_GB2312"/>
          <w:b/>
          <w:bCs/>
          <w:color w:val="FF0000"/>
          <w:sz w:val="32"/>
          <w:szCs w:val="32"/>
        </w:rPr>
        <w:t>1.只填写浙江省地区三甲医院使用名单，浙江省外三甲医院除外，否则视为无效投标。</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2.按《使用名单》提供使用证明，使用证明仅限含投标产品规格型号、价格的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3.提供的使用证明中不包含投标产品规格型号的，视为虚假证明文件材料。</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格式7：售后服务响应表（公开遴选文件用）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在本地（衢州市）设有产品库，在合同有效期内，保证货源充足，无偿提供配套器械。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20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6</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其他优惠承诺：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bookmarkStart w:id="0" w:name="_GoBack"/>
      <w:bookmarkEnd w:id="0"/>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601404A"/>
    <w:rsid w:val="074C3197"/>
    <w:rsid w:val="07ED2CA2"/>
    <w:rsid w:val="0825440A"/>
    <w:rsid w:val="0BAC2C52"/>
    <w:rsid w:val="1251598A"/>
    <w:rsid w:val="13661FD0"/>
    <w:rsid w:val="1445133B"/>
    <w:rsid w:val="19083533"/>
    <w:rsid w:val="19C44AD6"/>
    <w:rsid w:val="1B647444"/>
    <w:rsid w:val="22F523F8"/>
    <w:rsid w:val="23E56CE2"/>
    <w:rsid w:val="24C20151"/>
    <w:rsid w:val="25427464"/>
    <w:rsid w:val="26564190"/>
    <w:rsid w:val="26A41B2D"/>
    <w:rsid w:val="2A2E0C3A"/>
    <w:rsid w:val="2F3F16A8"/>
    <w:rsid w:val="30504035"/>
    <w:rsid w:val="381B3253"/>
    <w:rsid w:val="3C9879F3"/>
    <w:rsid w:val="3EA206DC"/>
    <w:rsid w:val="41E46BE4"/>
    <w:rsid w:val="46B6347B"/>
    <w:rsid w:val="49995330"/>
    <w:rsid w:val="4BA36430"/>
    <w:rsid w:val="4DF32ED0"/>
    <w:rsid w:val="51961579"/>
    <w:rsid w:val="51D75F8D"/>
    <w:rsid w:val="566B62A7"/>
    <w:rsid w:val="573B05CC"/>
    <w:rsid w:val="59E11AC0"/>
    <w:rsid w:val="59F71B9F"/>
    <w:rsid w:val="5B7C7C5E"/>
    <w:rsid w:val="5BF41392"/>
    <w:rsid w:val="5C9C7051"/>
    <w:rsid w:val="5E937E40"/>
    <w:rsid w:val="64E76E33"/>
    <w:rsid w:val="66E82D23"/>
    <w:rsid w:val="6A6A6619"/>
    <w:rsid w:val="6BC54A1B"/>
    <w:rsid w:val="6E42590F"/>
    <w:rsid w:val="6E9567D9"/>
    <w:rsid w:val="724A29DD"/>
    <w:rsid w:val="73262FC0"/>
    <w:rsid w:val="73E37EAB"/>
    <w:rsid w:val="75355B03"/>
    <w:rsid w:val="777F121C"/>
    <w:rsid w:val="7AB35486"/>
    <w:rsid w:val="7C5B50C1"/>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纯文本1"/>
    <w:basedOn w:val="1"/>
    <w:qFormat/>
    <w:uiPriority w:val="0"/>
    <w:rPr>
      <w:rFonts w:ascii="宋体" w:hAnsi="Courier New"/>
      <w:szCs w:val="20"/>
    </w:rPr>
  </w:style>
  <w:style w:type="character" w:customStyle="1" w:styleId="13">
    <w:name w:val="批注框文本 字符"/>
    <w:basedOn w:val="8"/>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572</Words>
  <Characters>3265</Characters>
  <Lines>27</Lines>
  <Paragraphs>7</Paragraphs>
  <TotalTime>31</TotalTime>
  <ScaleCrop>false</ScaleCrop>
  <LinksUpToDate>false</LinksUpToDate>
  <CharactersWithSpaces>3830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2023-11-09T03:49:52Z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DCC96D6DB55D4CA19F69A29C4455E4FB_13</vt:lpwstr>
  </property>
</Properties>
</file>